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40DC3" w:rsidR="00C45743" w:rsidP="5D6E77B4" w:rsidRDefault="00B85AD3" w14:paraId="0E3F29DC" w14:textId="7B5BD4DE" w14:noSpellErr="1">
      <w:pPr>
        <w:spacing w:before="100" w:beforeAutospacing="on" w:after="300"/>
        <w:rPr>
          <w:rFonts w:eastAsia="Times New Roman" w:cs="Calibri" w:cstheme="minorAscii"/>
          <w:color w:val="auto" w:themeColor="text1"/>
          <w:highlight w:val="yellow"/>
          <w:lang w:eastAsia="en-GB"/>
        </w:rPr>
      </w:pPr>
      <w:r w:rsidRPr="5D6E77B4" w:rsidR="00B85AD3">
        <w:rPr>
          <w:rFonts w:eastAsia="Times New Roman" w:cs="Calibri" w:cstheme="minorAscii"/>
          <w:color w:val="auto"/>
          <w:highlight w:val="yellow"/>
          <w:lang w:eastAsia="en-GB"/>
        </w:rPr>
        <w:t xml:space="preserve">Your name </w:t>
      </w:r>
    </w:p>
    <w:p w:rsidRPr="00E40DC3" w:rsidR="00B85AD3" w:rsidP="5D6E77B4" w:rsidRDefault="00B85AD3" w14:paraId="010C2BAC" w14:textId="77777777" w14:noSpellErr="1">
      <w:pPr>
        <w:spacing w:before="100" w:beforeAutospacing="on" w:after="300"/>
        <w:rPr>
          <w:rFonts w:eastAsia="Times New Roman" w:cs="Calibri" w:cstheme="minorAscii"/>
          <w:color w:val="auto" w:themeColor="text1"/>
          <w:lang w:eastAsia="en-GB"/>
        </w:rPr>
      </w:pPr>
      <w:r w:rsidRPr="5D6E77B4" w:rsidR="00B85AD3">
        <w:rPr>
          <w:rFonts w:eastAsia="Times New Roman" w:cs="Calibri" w:cstheme="minorAscii"/>
          <w:color w:val="auto"/>
          <w:highlight w:val="yellow"/>
          <w:lang w:eastAsia="en-GB"/>
        </w:rPr>
        <w:t>Date</w:t>
      </w:r>
    </w:p>
    <w:p w:rsidRPr="00E40DC3" w:rsidR="00294C7B" w:rsidP="5D6E77B4" w:rsidRDefault="00B1359B" w14:paraId="62448D07" w14:textId="77777777" w14:noSpellErr="1">
      <w:pPr>
        <w:spacing w:before="100" w:beforeAutospacing="on" w:after="300"/>
        <w:rPr>
          <w:rFonts w:eastAsia="Times New Roman" w:cs="Calibri" w:cstheme="minorAscii"/>
          <w:color w:val="auto" w:themeColor="text1"/>
          <w:lang w:eastAsia="en-GB"/>
        </w:rPr>
      </w:pPr>
      <w:r w:rsidRPr="5D6E77B4" w:rsidR="00B1359B">
        <w:rPr>
          <w:rFonts w:eastAsia="Times New Roman" w:cs="Calibri" w:cstheme="minorAscii"/>
          <w:color w:val="auto"/>
          <w:lang w:eastAsia="en-GB"/>
        </w:rPr>
        <w:t>Mr. Scott Morrison</w:t>
      </w:r>
      <w:r w:rsidRPr="5D6E77B4" w:rsidR="00B85AD3">
        <w:rPr>
          <w:rFonts w:eastAsia="Times New Roman" w:cs="Calibri" w:cstheme="minorAscii"/>
          <w:color w:val="auto"/>
          <w:lang w:eastAsia="en-GB"/>
        </w:rPr>
        <w:t> </w:t>
      </w:r>
      <w:r>
        <w:br/>
      </w:r>
      <w:r w:rsidRPr="5D6E77B4" w:rsidR="00B1359B">
        <w:rPr>
          <w:rFonts w:eastAsia="Times New Roman" w:cs="Calibri" w:cstheme="minorAscii"/>
          <w:color w:val="auto"/>
          <w:lang w:eastAsia="en-GB"/>
        </w:rPr>
        <w:t xml:space="preserve">Prime Minister </w:t>
      </w:r>
    </w:p>
    <w:p w:rsidRPr="00E40DC3" w:rsidR="00D34A7F" w:rsidP="5D6E77B4" w:rsidRDefault="00294C7B" w14:paraId="678BB2CB" w14:textId="77777777" w14:noSpellErr="1">
      <w:pPr>
        <w:rPr>
          <w:rFonts w:eastAsia="Times New Roman" w:cs="Calibri" w:cstheme="minorAscii"/>
          <w:color w:val="auto"/>
          <w:lang w:eastAsia="en-GB"/>
        </w:rPr>
      </w:pPr>
      <w:r w:rsidRPr="5D6E77B4" w:rsidR="00294C7B">
        <w:rPr>
          <w:rFonts w:eastAsia="Times New Roman" w:cs="Calibri" w:cstheme="minorAscii"/>
          <w:color w:val="auto"/>
          <w:shd w:val="clear" w:color="auto" w:fill="FFFFFF"/>
          <w:lang w:eastAsia="en-GB"/>
        </w:rPr>
        <w:t>The Hon Scott Morrison MP</w:t>
      </w:r>
      <w:r w:rsidRPr="00E40DC3">
        <w:rPr>
          <w:rFonts w:eastAsia="Times New Roman" w:cstheme="minorHAnsi"/>
          <w:color w:val="000000"/>
          <w:lang w:eastAsia="en-GB"/>
        </w:rPr>
        <w:br/>
      </w:r>
      <w:r w:rsidRPr="5D6E77B4" w:rsidR="00294C7B">
        <w:rPr>
          <w:rFonts w:eastAsia="Times New Roman" w:cs="Calibri" w:cstheme="minorAscii"/>
          <w:color w:val="auto"/>
          <w:shd w:val="clear" w:color="auto" w:fill="FFFFFF"/>
          <w:lang w:eastAsia="en-GB"/>
        </w:rPr>
        <w:t>Prime Minister</w:t>
      </w:r>
      <w:r w:rsidRPr="00E40DC3">
        <w:rPr>
          <w:rFonts w:eastAsia="Times New Roman" w:cstheme="minorHAnsi"/>
          <w:color w:val="000000"/>
          <w:lang w:eastAsia="en-GB"/>
        </w:rPr>
        <w:br/>
      </w:r>
      <w:r w:rsidRPr="5D6E77B4" w:rsidR="00294C7B">
        <w:rPr>
          <w:rFonts w:eastAsia="Times New Roman" w:cs="Calibri" w:cstheme="minorAscii"/>
          <w:color w:val="auto"/>
          <w:shd w:val="clear" w:color="auto" w:fill="FFFFFF"/>
          <w:lang w:eastAsia="en-GB"/>
        </w:rPr>
        <w:t>Parliament House</w:t>
      </w:r>
      <w:r w:rsidRPr="00E40DC3">
        <w:rPr>
          <w:rFonts w:eastAsia="Times New Roman" w:cstheme="minorHAnsi"/>
          <w:color w:val="000000"/>
          <w:lang w:eastAsia="en-GB"/>
        </w:rPr>
        <w:br/>
      </w:r>
      <w:r w:rsidRPr="5D6E77B4" w:rsidR="00294C7B">
        <w:rPr>
          <w:rFonts w:eastAsia="Times New Roman" w:cs="Calibri" w:cstheme="minorAscii"/>
          <w:color w:val="auto"/>
          <w:shd w:val="clear" w:color="auto" w:fill="FFFFFF"/>
          <w:lang w:eastAsia="en-GB"/>
        </w:rPr>
        <w:t>CANBERRA ACT 2600</w:t>
      </w:r>
      <w:r w:rsidRPr="5D6E77B4" w:rsidR="00294C7B">
        <w:rPr>
          <w:rFonts w:eastAsia="Times New Roman" w:cs="Calibri" w:cstheme="minorAscii"/>
          <w:color w:val="auto"/>
          <w:lang w:eastAsia="en-GB"/>
        </w:rPr>
        <w:t xml:space="preserve"> </w:t>
      </w:r>
    </w:p>
    <w:p w:rsidRPr="00E40DC3" w:rsidR="00D34A7F" w:rsidP="5D6E77B4" w:rsidRDefault="00D34A7F" w14:paraId="27487017" w14:textId="77777777" w14:noSpellErr="1">
      <w:pPr>
        <w:rPr>
          <w:rFonts w:eastAsia="Times New Roman" w:cs="Calibri" w:cstheme="minorAscii"/>
          <w:color w:val="auto"/>
          <w:lang w:eastAsia="en-GB"/>
        </w:rPr>
      </w:pPr>
    </w:p>
    <w:p w:rsidRPr="00E40DC3" w:rsidR="00294C7B" w:rsidP="5D6E77B4" w:rsidRDefault="00D34A7F" w14:paraId="6C77877D" w14:textId="6B2A72AA">
      <w:pPr>
        <w:rPr>
          <w:rFonts w:ascii="Times New Roman" w:hAnsi="Times New Roman" w:eastAsia="Times New Roman" w:cs="Times New Roman"/>
          <w:color w:val="auto"/>
          <w:lang w:eastAsia="en-GB"/>
        </w:rPr>
      </w:pPr>
      <w:r w:rsidRPr="5D6E77B4" w:rsidR="00D34A7F">
        <w:rPr>
          <w:rFonts w:eastAsia="Times New Roman" w:cs="Calibri" w:cstheme="minorAscii"/>
          <w:color w:val="auto"/>
          <w:highlight w:val="yellow"/>
          <w:lang w:eastAsia="en-GB"/>
        </w:rPr>
        <w:t>(</w:t>
      </w:r>
      <w:proofErr w:type="gramStart"/>
      <w:r w:rsidRPr="5D6E77B4" w:rsidR="00294C7B">
        <w:rPr>
          <w:rFonts w:eastAsia="Times New Roman" w:cs="Calibri" w:cstheme="minorAscii"/>
          <w:i w:val="1"/>
          <w:iCs w:val="1"/>
          <w:color w:val="auto"/>
          <w:highlight w:val="yellow"/>
          <w:lang w:eastAsia="en-GB"/>
        </w:rPr>
        <w:t>or</w:t>
      </w:r>
      <w:proofErr w:type="gramEnd"/>
      <w:r w:rsidRPr="5D6E77B4" w:rsidR="00294C7B">
        <w:rPr>
          <w:rFonts w:eastAsia="Times New Roman" w:cs="Calibri" w:cstheme="minorAscii"/>
          <w:i w:val="1"/>
          <w:iCs w:val="1"/>
          <w:color w:val="auto"/>
          <w:highlight w:val="yellow"/>
          <w:lang w:eastAsia="en-GB"/>
        </w:rPr>
        <w:t xml:space="preserve"> </w:t>
      </w:r>
      <w:r w:rsidRPr="5D6E77B4" w:rsidR="00294C7B">
        <w:rPr>
          <w:rFonts w:eastAsia="Times New Roman" w:cs="Calibri" w:cstheme="minorAscii"/>
          <w:i w:val="1"/>
          <w:iCs w:val="1"/>
          <w:color w:val="auto"/>
          <w:highlight w:val="yellow"/>
          <w:lang w:eastAsia="en-GB"/>
        </w:rPr>
        <w:t xml:space="preserve">email directly here: </w:t>
      </w:r>
      <w:hyperlink r:id="R233c7c79b6504838">
        <w:r w:rsidRPr="5D6E77B4" w:rsidR="00294C7B">
          <w:rPr>
            <w:rStyle w:val="Hyperlink"/>
            <w:rFonts w:eastAsia="Times New Roman" w:cs="Calibri" w:cstheme="minorAscii"/>
            <w:i w:val="1"/>
            <w:iCs w:val="1"/>
            <w:color w:val="auto"/>
            <w:highlight w:val="yellow"/>
            <w:lang w:eastAsia="en-GB"/>
          </w:rPr>
          <w:t>https://www.pm.gov.au/contact-your-pm</w:t>
        </w:r>
      </w:hyperlink>
      <w:r w:rsidRPr="5D6E77B4" w:rsidR="00294C7B">
        <w:rPr>
          <w:rFonts w:eastAsia="Times New Roman" w:cs="Calibri" w:cstheme="minorAscii"/>
          <w:color w:val="auto"/>
          <w:highlight w:val="yellow"/>
          <w:lang w:eastAsia="en-GB"/>
        </w:rPr>
        <w:t>)</w:t>
      </w:r>
      <w:r w:rsidRPr="5D6E77B4" w:rsidR="00D34A7F">
        <w:rPr>
          <w:rFonts w:eastAsia="Times New Roman" w:cs="Calibri" w:cstheme="minorAscii"/>
          <w:color w:val="auto"/>
          <w:highlight w:val="yellow"/>
          <w:lang w:eastAsia="en-GB"/>
        </w:rPr>
        <w:t xml:space="preserve"> &lt;DELETE THIS PART WHEN DONE&gt;</w:t>
      </w:r>
    </w:p>
    <w:p w:rsidRPr="00E40DC3" w:rsidR="00B85AD3" w:rsidP="5D6E77B4" w:rsidRDefault="00B85AD3" w14:paraId="10B0AF94" w14:textId="77777777" w14:noSpellErr="1">
      <w:pPr>
        <w:spacing w:before="100" w:beforeAutospacing="on" w:after="300"/>
        <w:rPr>
          <w:rFonts w:eastAsia="Times New Roman" w:cs="Calibri" w:cstheme="minorAscii"/>
          <w:color w:val="auto" w:themeColor="text1"/>
          <w:lang w:eastAsia="en-GB"/>
        </w:rPr>
      </w:pPr>
      <w:r w:rsidRPr="5D6E77B4" w:rsidR="00B85AD3">
        <w:rPr>
          <w:rFonts w:eastAsia="Times New Roman" w:cs="Calibri" w:cstheme="minorAscii"/>
          <w:color w:val="auto"/>
          <w:lang w:eastAsia="en-GB"/>
        </w:rPr>
        <w:t>Dear Prime Minister,</w:t>
      </w:r>
    </w:p>
    <w:p w:rsidRPr="00E40DC3" w:rsidR="00B85AD3" w:rsidP="5D6E77B4" w:rsidRDefault="00B85AD3" w14:paraId="654C82B3" w14:textId="3BEC9456" w14:noSpellErr="1">
      <w:pPr>
        <w:spacing w:before="100" w:beforeAutospacing="on" w:after="300"/>
        <w:rPr>
          <w:rFonts w:eastAsia="Times New Roman" w:cs="Calibri" w:cstheme="minorAscii"/>
          <w:color w:val="auto" w:themeColor="text1"/>
          <w:lang w:eastAsia="en-GB"/>
        </w:rPr>
      </w:pPr>
      <w:r w:rsidRPr="5D6E77B4" w:rsidR="00B85AD3">
        <w:rPr>
          <w:rFonts w:eastAsia="Times New Roman" w:cs="Calibri" w:cstheme="minorAscii"/>
          <w:color w:val="auto"/>
          <w:highlight w:val="yellow"/>
          <w:lang w:eastAsia="en-GB"/>
        </w:rPr>
        <w:t>I/we</w:t>
      </w:r>
      <w:r w:rsidRPr="5D6E77B4" w:rsidR="00B85AD3">
        <w:rPr>
          <w:rFonts w:eastAsia="Times New Roman" w:cs="Calibri" w:cstheme="minorAscii"/>
          <w:color w:val="auto"/>
          <w:lang w:eastAsia="en-GB"/>
        </w:rPr>
        <w:t xml:space="preserve"> have seen that Auslan interpreters were used at your press conferences</w:t>
      </w:r>
      <w:r w:rsidRPr="5D6E77B4" w:rsidR="000D5C38">
        <w:rPr>
          <w:rFonts w:eastAsia="Times New Roman" w:cs="Calibri" w:cstheme="minorAscii"/>
          <w:color w:val="auto"/>
          <w:lang w:eastAsia="en-GB"/>
        </w:rPr>
        <w:t xml:space="preserve"> when COVID-19 was </w:t>
      </w:r>
      <w:r w:rsidRPr="5D6E77B4" w:rsidR="00294C7B">
        <w:rPr>
          <w:rFonts w:eastAsia="Times New Roman" w:cs="Calibri" w:cstheme="minorAscii"/>
          <w:color w:val="auto"/>
          <w:lang w:eastAsia="en-GB"/>
        </w:rPr>
        <w:t>known to be</w:t>
      </w:r>
      <w:r w:rsidRPr="5D6E77B4" w:rsidR="000D5C38">
        <w:rPr>
          <w:rFonts w:eastAsia="Times New Roman" w:cs="Calibri" w:cstheme="minorAscii"/>
          <w:color w:val="auto"/>
          <w:lang w:eastAsia="en-GB"/>
        </w:rPr>
        <w:t xml:space="preserve"> a serious problem around the world and when it came to Australia. </w:t>
      </w:r>
      <w:r w:rsidRPr="5D6E77B4" w:rsidR="000D5C38">
        <w:rPr>
          <w:rFonts w:eastAsia="Times New Roman" w:cs="Calibri" w:cstheme="minorAscii"/>
          <w:color w:val="auto"/>
          <w:highlight w:val="yellow"/>
          <w:lang w:eastAsia="en-GB"/>
        </w:rPr>
        <w:t>I/we</w:t>
      </w:r>
      <w:r w:rsidRPr="5D6E77B4" w:rsidR="000D5C38">
        <w:rPr>
          <w:rFonts w:eastAsia="Times New Roman" w:cs="Calibri" w:cstheme="minorAscii"/>
          <w:color w:val="auto"/>
          <w:lang w:eastAsia="en-GB"/>
        </w:rPr>
        <w:t xml:space="preserve"> have not seen the use of Auslan interpreters continue at your press conferences</w:t>
      </w:r>
      <w:r w:rsidRPr="5D6E77B4" w:rsidR="00B37D44">
        <w:rPr>
          <w:rFonts w:eastAsia="Times New Roman" w:cs="Calibri" w:cstheme="minorAscii"/>
          <w:color w:val="auto"/>
          <w:lang w:eastAsia="en-GB"/>
        </w:rPr>
        <w:t xml:space="preserve"> since then</w:t>
      </w:r>
      <w:r w:rsidRPr="5D6E77B4" w:rsidR="000D5C38">
        <w:rPr>
          <w:rFonts w:eastAsia="Times New Roman" w:cs="Calibri" w:cstheme="minorAscii"/>
          <w:color w:val="auto"/>
          <w:lang w:eastAsia="en-GB"/>
        </w:rPr>
        <w:t xml:space="preserve"> and </w:t>
      </w:r>
      <w:r w:rsidRPr="5D6E77B4" w:rsidR="000D5C38">
        <w:rPr>
          <w:rFonts w:eastAsia="Times New Roman" w:cs="Calibri" w:cstheme="minorAscii"/>
          <w:color w:val="auto"/>
          <w:highlight w:val="yellow"/>
          <w:lang w:eastAsia="en-GB"/>
        </w:rPr>
        <w:t>I/we</w:t>
      </w:r>
      <w:r w:rsidRPr="5D6E77B4" w:rsidR="000D5C38">
        <w:rPr>
          <w:rFonts w:eastAsia="Times New Roman" w:cs="Calibri" w:cstheme="minorAscii"/>
          <w:color w:val="auto"/>
          <w:lang w:eastAsia="en-GB"/>
        </w:rPr>
        <w:t xml:space="preserve"> are concerned about this lapse in accessibility.   </w:t>
      </w:r>
      <w:r w:rsidRPr="5D6E77B4" w:rsidR="00B85AD3">
        <w:rPr>
          <w:rFonts w:eastAsia="Times New Roman" w:cs="Calibri" w:cstheme="minorAscii"/>
          <w:color w:val="auto"/>
          <w:lang w:eastAsia="en-GB"/>
        </w:rPr>
        <w:t xml:space="preserve"> </w:t>
      </w:r>
    </w:p>
    <w:p w:rsidRPr="00E40DC3" w:rsidR="00B85AD3" w:rsidP="5D6E77B4" w:rsidRDefault="000D5C38" w14:paraId="433F073C" w14:textId="66A67D29">
      <w:pPr>
        <w:spacing w:before="100" w:beforeAutospacing="on" w:after="300"/>
        <w:rPr>
          <w:rFonts w:eastAsia="Times New Roman" w:cs="Calibri" w:cstheme="minorAscii"/>
          <w:color w:val="auto" w:themeColor="text1"/>
          <w:lang w:eastAsia="en-GB"/>
        </w:rPr>
      </w:pPr>
      <w:r w:rsidRPr="5D6E77B4" w:rsidR="000D5C38">
        <w:rPr>
          <w:rFonts w:eastAsia="Times New Roman" w:cs="Calibri" w:cstheme="minorAscii"/>
          <w:color w:val="auto"/>
          <w:lang w:eastAsia="en-GB"/>
        </w:rPr>
        <w:t xml:space="preserve">We have become accustomed to seeing Auslan interpreters working next to the Premier in our state </w:t>
      </w:r>
      <w:proofErr w:type="gramStart"/>
      <w:r w:rsidRPr="5D6E77B4" w:rsidR="000D5C38">
        <w:rPr>
          <w:rFonts w:eastAsia="Times New Roman" w:cs="Calibri" w:cstheme="minorAscii"/>
          <w:color w:val="auto"/>
          <w:lang w:eastAsia="en-GB"/>
        </w:rPr>
        <w:t>on a daily basis</w:t>
      </w:r>
      <w:proofErr w:type="gramEnd"/>
      <w:r w:rsidRPr="5D6E77B4" w:rsidR="000D5C38">
        <w:rPr>
          <w:rFonts w:eastAsia="Times New Roman" w:cs="Calibri" w:cstheme="minorAscii"/>
          <w:color w:val="auto"/>
          <w:lang w:eastAsia="en-GB"/>
        </w:rPr>
        <w:t xml:space="preserve"> at his/her press conferences. It is </w:t>
      </w:r>
      <w:proofErr w:type="gramStart"/>
      <w:r w:rsidRPr="5D6E77B4" w:rsidR="000D5C38">
        <w:rPr>
          <w:rFonts w:eastAsia="Times New Roman" w:cs="Calibri" w:cstheme="minorAscii"/>
          <w:color w:val="auto"/>
          <w:lang w:eastAsia="en-GB"/>
        </w:rPr>
        <w:t>really important</w:t>
      </w:r>
      <w:proofErr w:type="gramEnd"/>
      <w:r w:rsidRPr="5D6E77B4" w:rsidR="000D5C38">
        <w:rPr>
          <w:rFonts w:eastAsia="Times New Roman" w:cs="Calibri" w:cstheme="minorAscii"/>
          <w:color w:val="auto"/>
          <w:lang w:eastAsia="en-GB"/>
        </w:rPr>
        <w:t xml:space="preserve"> that we are able to access information especially information that is critical, such as the bushfires of 2019/20 and COVID-19. Many Deaf and hard of hearing people are not fluent in English, so captioning is insufficient. Live captioning does not capture the nuance of the press conferences in the same way Auslan interpreters </w:t>
      </w:r>
      <w:r w:rsidRPr="5D6E77B4" w:rsidR="00E35D15">
        <w:rPr>
          <w:rFonts w:eastAsia="Times New Roman" w:cs="Calibri" w:cstheme="minorAscii"/>
          <w:color w:val="auto"/>
          <w:lang w:eastAsia="en-GB"/>
        </w:rPr>
        <w:t>can. Live captioning often contain</w:t>
      </w:r>
      <w:r w:rsidRPr="5D6E77B4" w:rsidR="00B37D44">
        <w:rPr>
          <w:rFonts w:eastAsia="Times New Roman" w:cs="Calibri" w:cstheme="minorAscii"/>
          <w:color w:val="auto"/>
          <w:lang w:eastAsia="en-GB"/>
        </w:rPr>
        <w:t>s</w:t>
      </w:r>
      <w:r w:rsidRPr="5D6E77B4" w:rsidR="00E35D15">
        <w:rPr>
          <w:rFonts w:eastAsia="Times New Roman" w:cs="Calibri" w:cstheme="minorAscii"/>
          <w:color w:val="auto"/>
          <w:lang w:eastAsia="en-GB"/>
        </w:rPr>
        <w:t xml:space="preserve"> errors and missing information which is really concerning especially if the missing information is critical. </w:t>
      </w:r>
    </w:p>
    <w:p w:rsidRPr="00E40DC3" w:rsidR="00B37D44" w:rsidP="5D6E77B4" w:rsidRDefault="00B37D44" w14:paraId="0745EAF5" w14:textId="77777777">
      <w:pPr>
        <w:spacing w:before="100" w:beforeAutospacing="on" w:after="300"/>
        <w:rPr>
          <w:rStyle w:val="normaltextrun"/>
          <w:rFonts w:cs="Calibri" w:cstheme="minorAscii"/>
          <w:color w:val="auto"/>
          <w:lang w:val="en-US"/>
        </w:rPr>
      </w:pPr>
      <w:r w:rsidRPr="5D6E77B4" w:rsidR="00B37D44">
        <w:rPr>
          <w:rFonts w:cs="Calibri" w:cstheme="minorAscii"/>
          <w:color w:val="auto"/>
        </w:rPr>
        <w:t xml:space="preserve">Auslan interpreters at press conferences </w:t>
      </w:r>
      <w:proofErr w:type="gramStart"/>
      <w:r w:rsidRPr="5D6E77B4" w:rsidR="00B37D44">
        <w:rPr>
          <w:rFonts w:cs="Calibri" w:cstheme="minorAscii"/>
          <w:color w:val="auto"/>
        </w:rPr>
        <w:t>on a daily basis</w:t>
      </w:r>
      <w:proofErr w:type="gramEnd"/>
      <w:r w:rsidRPr="5D6E77B4" w:rsidR="00B37D44">
        <w:rPr>
          <w:rFonts w:cs="Calibri" w:cstheme="minorAscii"/>
          <w:color w:val="auto"/>
        </w:rPr>
        <w:t xml:space="preserve"> should be the norm, not the exception. It does not signify how important the topic is; Auslan interpreters should always be present at your press conferences. </w:t>
      </w:r>
    </w:p>
    <w:p w:rsidRPr="00E40DC3" w:rsidR="00B85AD3" w:rsidP="5D6E77B4" w:rsidRDefault="00B37D44" w14:paraId="64056C73" w14:textId="10315ABF" w14:noSpellErr="1">
      <w:pPr>
        <w:spacing w:before="100" w:beforeAutospacing="on" w:after="300"/>
        <w:rPr>
          <w:rFonts w:eastAsia="Times New Roman" w:cs="Calibri" w:cstheme="minorAscii"/>
          <w:color w:val="auto"/>
          <w:lang w:eastAsia="en-GB"/>
        </w:rPr>
      </w:pPr>
      <w:r w:rsidRPr="5D6E77B4" w:rsidR="00B37D44">
        <w:rPr>
          <w:rStyle w:val="normaltextrun"/>
          <w:rFonts w:cs="Calibri" w:cstheme="minorAscii"/>
          <w:color w:val="auto"/>
          <w:lang w:val="en-US"/>
        </w:rPr>
        <w:t xml:space="preserve">Thank you for taking the time to read this letter and I look forward to hearing your response on this issue that concerns not </w:t>
      </w:r>
      <w:r w:rsidRPr="5D6E77B4" w:rsidR="00B1359B">
        <w:rPr>
          <w:rStyle w:val="normaltextrun"/>
          <w:rFonts w:cs="Calibri" w:cstheme="minorAscii"/>
          <w:color w:val="auto"/>
          <w:lang w:val="en-US"/>
        </w:rPr>
        <w:t>just me but</w:t>
      </w:r>
      <w:r w:rsidRPr="5D6E77B4" w:rsidR="00B37D44">
        <w:rPr>
          <w:rStyle w:val="normaltextrun"/>
          <w:rFonts w:cs="Calibri" w:cstheme="minorAscii"/>
          <w:color w:val="auto"/>
          <w:lang w:val="en-US"/>
        </w:rPr>
        <w:t xml:space="preserve"> the Deaf and hard of hearing community </w:t>
      </w:r>
      <w:r w:rsidRPr="5D6E77B4" w:rsidR="00B1359B">
        <w:rPr>
          <w:rStyle w:val="normaltextrun"/>
          <w:rFonts w:cs="Calibri" w:cstheme="minorAscii"/>
          <w:color w:val="auto"/>
          <w:lang w:val="en-US"/>
        </w:rPr>
        <w:t xml:space="preserve">too. </w:t>
      </w:r>
    </w:p>
    <w:p w:rsidRPr="00E40DC3" w:rsidR="00B85AD3" w:rsidP="5D6E77B4" w:rsidRDefault="00B85AD3" w14:paraId="3F1E67F2" w14:textId="77777777" w14:noSpellErr="1">
      <w:pPr>
        <w:spacing w:before="100" w:beforeAutospacing="on" w:after="300"/>
        <w:rPr>
          <w:rFonts w:eastAsia="Times New Roman" w:cs="Calibri" w:cstheme="minorAscii"/>
          <w:color w:val="auto" w:themeColor="text1"/>
          <w:lang w:eastAsia="en-GB"/>
        </w:rPr>
      </w:pPr>
      <w:r w:rsidRPr="5D6E77B4" w:rsidR="00B85AD3">
        <w:rPr>
          <w:rFonts w:eastAsia="Times New Roman" w:cs="Calibri" w:cstheme="minorAscii"/>
          <w:color w:val="auto"/>
          <w:lang w:eastAsia="en-GB"/>
        </w:rPr>
        <w:t>Sincerely,</w:t>
      </w:r>
    </w:p>
    <w:p w:rsidRPr="00E40DC3" w:rsidR="00B85AD3" w:rsidP="5D6E77B4" w:rsidRDefault="00B85AD3" w14:paraId="0C868589" w14:textId="77777777" w14:noSpellErr="1">
      <w:pPr>
        <w:spacing w:before="100" w:beforeAutospacing="on" w:after="300"/>
        <w:rPr>
          <w:rFonts w:eastAsia="Times New Roman" w:cs="Calibri" w:cstheme="minorAscii"/>
          <w:color w:val="auto" w:themeColor="text1"/>
          <w:lang w:eastAsia="en-GB"/>
        </w:rPr>
      </w:pPr>
      <w:r w:rsidRPr="5D6E77B4" w:rsidR="00B85AD3">
        <w:rPr>
          <w:rFonts w:eastAsia="Times New Roman" w:cs="Calibri" w:cstheme="minorAscii"/>
          <w:color w:val="auto"/>
          <w:highlight w:val="yellow"/>
          <w:lang w:eastAsia="en-GB"/>
        </w:rPr>
        <w:t>Your Name</w:t>
      </w:r>
      <w:r>
        <w:br/>
      </w:r>
      <w:r w:rsidRPr="5D6E77B4" w:rsidR="00B85AD3">
        <w:rPr>
          <w:rFonts w:eastAsia="Times New Roman" w:cs="Calibri" w:cstheme="minorAscii"/>
          <w:color w:val="auto"/>
          <w:highlight w:val="yellow"/>
          <w:lang w:eastAsia="en-GB"/>
        </w:rPr>
        <w:t>Your Address</w:t>
      </w:r>
      <w:r>
        <w:br/>
      </w:r>
      <w:r w:rsidRPr="5D6E77B4" w:rsidR="00B85AD3">
        <w:rPr>
          <w:rFonts w:eastAsia="Times New Roman" w:cs="Calibri" w:cstheme="minorAscii"/>
          <w:color w:val="auto"/>
          <w:highlight w:val="yellow"/>
          <w:lang w:eastAsia="en-GB"/>
        </w:rPr>
        <w:t>Phone number</w:t>
      </w:r>
      <w:r>
        <w:br/>
      </w:r>
      <w:r w:rsidRPr="5D6E77B4" w:rsidR="00B85AD3">
        <w:rPr>
          <w:rFonts w:eastAsia="Times New Roman" w:cs="Calibri" w:cstheme="minorAscii"/>
          <w:color w:val="auto"/>
          <w:highlight w:val="yellow"/>
          <w:lang w:eastAsia="en-GB"/>
        </w:rPr>
        <w:t>Email address</w:t>
      </w:r>
    </w:p>
    <w:p w:rsidRPr="00E40DC3" w:rsidR="00C82BCB" w:rsidRDefault="00E40DC3" w14:paraId="296437AB" w14:textId="77777777"/>
    <w:sectPr w:rsidRPr="00E40DC3" w:rsidR="00C82BC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D3"/>
    <w:rsid w:val="000D5C38"/>
    <w:rsid w:val="00294C7B"/>
    <w:rsid w:val="0075235B"/>
    <w:rsid w:val="00797C32"/>
    <w:rsid w:val="0087675F"/>
    <w:rsid w:val="00B1359B"/>
    <w:rsid w:val="00B37D44"/>
    <w:rsid w:val="00B85AD3"/>
    <w:rsid w:val="00C45743"/>
    <w:rsid w:val="00D34A7F"/>
    <w:rsid w:val="00E35D15"/>
    <w:rsid w:val="00E40DC3"/>
    <w:rsid w:val="5D6E7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08D7"/>
  <w15:chartTrackingRefBased/>
  <w15:docId w15:val="{A2015DFD-ADF2-9F44-A5B5-5AF87C8681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5AD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B37D44"/>
  </w:style>
  <w:style w:type="character" w:styleId="apple-converted-space" w:customStyle="1">
    <w:name w:val="apple-converted-space"/>
    <w:basedOn w:val="DefaultParagraphFont"/>
    <w:rsid w:val="00B37D44"/>
  </w:style>
  <w:style w:type="character" w:styleId="eop" w:customStyle="1">
    <w:name w:val="eop"/>
    <w:basedOn w:val="DefaultParagraphFont"/>
    <w:rsid w:val="00B37D44"/>
  </w:style>
  <w:style w:type="character" w:styleId="Hyperlink">
    <w:name w:val="Hyperlink"/>
    <w:basedOn w:val="DefaultParagraphFont"/>
    <w:uiPriority w:val="99"/>
    <w:unhideWhenUsed/>
    <w:rsid w:val="00294C7B"/>
    <w:rPr>
      <w:color w:val="0563C1" w:themeColor="hyperlink"/>
      <w:u w:val="single"/>
    </w:rPr>
  </w:style>
  <w:style w:type="character" w:styleId="UnresolvedMention">
    <w:name w:val="Unresolved Mention"/>
    <w:basedOn w:val="DefaultParagraphFont"/>
    <w:uiPriority w:val="99"/>
    <w:semiHidden/>
    <w:unhideWhenUsed/>
    <w:rsid w:val="00294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0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hyperlink" Target="https://www.pm.gov.au/contact-your-pm" TargetMode="External" Id="R233c7c79b65048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59C5ACD5DB684BB8DDF4B3642DF65F" ma:contentTypeVersion="14" ma:contentTypeDescription="Create a new document." ma:contentTypeScope="" ma:versionID="6db9dcacfb36318c6efe9c5fb99fe65f">
  <xsd:schema xmlns:xsd="http://www.w3.org/2001/XMLSchema" xmlns:xs="http://www.w3.org/2001/XMLSchema" xmlns:p="http://schemas.microsoft.com/office/2006/metadata/properties" xmlns:ns3="218c2106-6217-4fdd-8e86-8816b627d503" xmlns:ns4="3b5b12ca-288c-4b61-9dac-96753e9ae808" targetNamespace="http://schemas.microsoft.com/office/2006/metadata/properties" ma:root="true" ma:fieldsID="db63aea50dfe78eec31906facc8c4821" ns3:_="" ns4:_="">
    <xsd:import namespace="218c2106-6217-4fdd-8e86-8816b627d503"/>
    <xsd:import namespace="3b5b12ca-288c-4b61-9dac-96753e9ae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c2106-6217-4fdd-8e86-8816b627d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5b12ca-288c-4b61-9dac-96753e9ae80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A89B00-3274-476B-B0ED-792690746C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A350BA-1A0E-4547-98BF-0B25B0582B93}">
  <ds:schemaRefs>
    <ds:schemaRef ds:uri="http://schemas.microsoft.com/sharepoint/v3/contenttype/forms"/>
  </ds:schemaRefs>
</ds:datastoreItem>
</file>

<file path=customXml/itemProps3.xml><?xml version="1.0" encoding="utf-8"?>
<ds:datastoreItem xmlns:ds="http://schemas.openxmlformats.org/officeDocument/2006/customXml" ds:itemID="{91604316-180D-4FAD-8676-8B32226E5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c2106-6217-4fdd-8e86-8816b627d503"/>
    <ds:schemaRef ds:uri="3b5b12ca-288c-4b61-9dac-96753e9ae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Miller</dc:creator>
  <keywords/>
  <dc:description/>
  <lastModifiedBy>Shirley Liu</lastModifiedBy>
  <revision>3</revision>
  <dcterms:created xsi:type="dcterms:W3CDTF">2021-09-06T21:57:00.0000000Z</dcterms:created>
  <dcterms:modified xsi:type="dcterms:W3CDTF">2021-09-17T03:43:51.2354904Z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0x010100E659C5ACD5DB684BB8DDF4B3642DF65F</vt:lpwstr>
  </property>
</Properties>
</file>